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DCB" w:rsidRDefault="00604664" w:rsidP="00604664">
      <w:pPr>
        <w:jc w:val="center"/>
        <w:rPr>
          <w:rFonts w:ascii="Arial" w:hAnsi="Arial" w:cs="Arial"/>
          <w:b/>
          <w:sz w:val="24"/>
          <w:szCs w:val="24"/>
        </w:rPr>
      </w:pPr>
      <w:r w:rsidRPr="00604664">
        <w:rPr>
          <w:rFonts w:ascii="Arial" w:hAnsi="Arial" w:cs="Arial"/>
          <w:b/>
          <w:sz w:val="24"/>
          <w:szCs w:val="24"/>
        </w:rPr>
        <w:t>ACCVI Executive Meeting 20 June 2022 by Zoom</w:t>
      </w:r>
    </w:p>
    <w:p w:rsidR="00604664" w:rsidRDefault="00604664" w:rsidP="00604664">
      <w:pPr>
        <w:rPr>
          <w:rFonts w:ascii="Arial" w:hAnsi="Arial" w:cs="Arial"/>
          <w:sz w:val="24"/>
          <w:szCs w:val="24"/>
        </w:rPr>
      </w:pPr>
      <w:r>
        <w:rPr>
          <w:rFonts w:ascii="Arial" w:hAnsi="Arial" w:cs="Arial"/>
          <w:sz w:val="24"/>
          <w:szCs w:val="24"/>
          <w:u w:val="single"/>
        </w:rPr>
        <w:t>Present:</w:t>
      </w:r>
      <w:r>
        <w:rPr>
          <w:rFonts w:ascii="Arial" w:hAnsi="Arial" w:cs="Arial"/>
          <w:sz w:val="24"/>
          <w:szCs w:val="24"/>
        </w:rPr>
        <w:t xml:space="preserve">  Dave Suttill, David Lemon, Catrin Brown, Christine Fordham, Liz Williams, Garth Stewart, Barb Baker, </w:t>
      </w:r>
      <w:r w:rsidR="000569CC">
        <w:rPr>
          <w:rFonts w:ascii="Arial" w:hAnsi="Arial" w:cs="Arial"/>
          <w:sz w:val="24"/>
          <w:szCs w:val="24"/>
        </w:rPr>
        <w:t>Geoff</w:t>
      </w:r>
      <w:r>
        <w:rPr>
          <w:rFonts w:ascii="Arial" w:hAnsi="Arial" w:cs="Arial"/>
          <w:sz w:val="24"/>
          <w:szCs w:val="24"/>
        </w:rPr>
        <w:t xml:space="preserve"> Bennett, Graham Smith, </w:t>
      </w:r>
      <w:r w:rsidR="000569CC">
        <w:rPr>
          <w:rFonts w:ascii="Arial" w:hAnsi="Arial" w:cs="Arial"/>
          <w:sz w:val="24"/>
          <w:szCs w:val="24"/>
        </w:rPr>
        <w:t>Jane Maduke, Janelle Curtis, K T Shum, Laura Darling.</w:t>
      </w:r>
    </w:p>
    <w:p w:rsidR="000569CC" w:rsidRDefault="000569CC" w:rsidP="00604664">
      <w:pPr>
        <w:rPr>
          <w:rFonts w:ascii="Arial" w:hAnsi="Arial" w:cs="Arial"/>
          <w:sz w:val="24"/>
          <w:szCs w:val="24"/>
        </w:rPr>
      </w:pPr>
      <w:r>
        <w:rPr>
          <w:rFonts w:ascii="Arial" w:hAnsi="Arial" w:cs="Arial"/>
          <w:sz w:val="24"/>
          <w:szCs w:val="24"/>
        </w:rPr>
        <w:t>Meeting called to order at 7:05 PM</w:t>
      </w:r>
    </w:p>
    <w:p w:rsidR="000569CC" w:rsidRPr="000569CC" w:rsidRDefault="000569CC" w:rsidP="00604664">
      <w:pPr>
        <w:rPr>
          <w:rFonts w:ascii="Arial" w:hAnsi="Arial" w:cs="Arial"/>
          <w:b/>
          <w:sz w:val="24"/>
          <w:szCs w:val="24"/>
        </w:rPr>
      </w:pPr>
      <w:r w:rsidRPr="000569CC">
        <w:rPr>
          <w:rFonts w:ascii="Arial" w:hAnsi="Arial" w:cs="Arial"/>
          <w:b/>
          <w:sz w:val="24"/>
          <w:szCs w:val="24"/>
        </w:rPr>
        <w:t>1. Adoption of Agenda</w:t>
      </w:r>
    </w:p>
    <w:p w:rsidR="000569CC" w:rsidRDefault="000569CC" w:rsidP="000569CC">
      <w:pPr>
        <w:rPr>
          <w:rFonts w:ascii="Arial" w:hAnsi="Arial" w:cs="Arial"/>
          <w:sz w:val="24"/>
          <w:szCs w:val="24"/>
        </w:rPr>
      </w:pPr>
      <w:r>
        <w:rPr>
          <w:rFonts w:ascii="Arial" w:hAnsi="Arial" w:cs="Arial"/>
          <w:sz w:val="24"/>
          <w:szCs w:val="24"/>
          <w:u w:val="single"/>
        </w:rPr>
        <w:t>Motion:</w:t>
      </w:r>
      <w:r>
        <w:rPr>
          <w:rFonts w:ascii="Arial" w:hAnsi="Arial" w:cs="Arial"/>
          <w:sz w:val="24"/>
          <w:szCs w:val="24"/>
        </w:rPr>
        <w:t xml:space="preserve"> Agenda adopted as presented. Moved Jane Maduke, Seconded Catrin Brown.</w:t>
      </w:r>
    </w:p>
    <w:p w:rsidR="000569CC" w:rsidRDefault="000569CC" w:rsidP="000569CC">
      <w:pPr>
        <w:rPr>
          <w:rFonts w:ascii="Arial" w:hAnsi="Arial" w:cs="Arial"/>
          <w:sz w:val="24"/>
          <w:szCs w:val="24"/>
        </w:rPr>
      </w:pPr>
      <w:r w:rsidRPr="000569CC">
        <w:rPr>
          <w:rFonts w:ascii="Arial" w:hAnsi="Arial" w:cs="Arial"/>
          <w:b/>
          <w:sz w:val="24"/>
          <w:szCs w:val="24"/>
        </w:rPr>
        <w:t>2. Adoption of Minutes of 9 May 2022</w:t>
      </w:r>
    </w:p>
    <w:p w:rsidR="000569CC" w:rsidRDefault="00E84489" w:rsidP="00E84489">
      <w:pPr>
        <w:ind w:left="360"/>
        <w:rPr>
          <w:rFonts w:ascii="Arial" w:hAnsi="Arial" w:cs="Arial"/>
          <w:sz w:val="24"/>
          <w:szCs w:val="24"/>
        </w:rPr>
      </w:pPr>
      <w:r>
        <w:rPr>
          <w:rFonts w:ascii="Arial" w:hAnsi="Arial" w:cs="Arial"/>
          <w:sz w:val="24"/>
          <w:szCs w:val="24"/>
        </w:rPr>
        <w:t xml:space="preserve">Clarification of item 3b under Matters Arising: Add word “Previous” before “Policy” </w:t>
      </w:r>
      <w:r w:rsidR="00E10339">
        <w:rPr>
          <w:rFonts w:ascii="Arial" w:hAnsi="Arial" w:cs="Arial"/>
          <w:sz w:val="24"/>
          <w:szCs w:val="24"/>
        </w:rPr>
        <w:t xml:space="preserve">in correction to Minutes of 29 March 2022 </w:t>
      </w:r>
      <w:r>
        <w:rPr>
          <w:rFonts w:ascii="Arial" w:hAnsi="Arial" w:cs="Arial"/>
          <w:sz w:val="24"/>
          <w:szCs w:val="24"/>
        </w:rPr>
        <w:t xml:space="preserve">to read “Previous policy for surplus fees from the </w:t>
      </w:r>
      <w:proofErr w:type="spellStart"/>
      <w:r>
        <w:rPr>
          <w:rFonts w:ascii="Arial" w:hAnsi="Arial" w:cs="Arial"/>
          <w:sz w:val="24"/>
          <w:szCs w:val="24"/>
        </w:rPr>
        <w:t>Heli</w:t>
      </w:r>
      <w:proofErr w:type="spellEnd"/>
      <w:r>
        <w:rPr>
          <w:rFonts w:ascii="Arial" w:hAnsi="Arial" w:cs="Arial"/>
          <w:sz w:val="24"/>
          <w:szCs w:val="24"/>
        </w:rPr>
        <w:t xml:space="preserve"> Fly-in Summer Camp …</w:t>
      </w:r>
      <w:proofErr w:type="gramStart"/>
      <w:r>
        <w:rPr>
          <w:rFonts w:ascii="Arial" w:hAnsi="Arial" w:cs="Arial"/>
          <w:sz w:val="24"/>
          <w:szCs w:val="24"/>
        </w:rPr>
        <w:t>”.</w:t>
      </w:r>
      <w:proofErr w:type="gramEnd"/>
    </w:p>
    <w:p w:rsidR="00E10339" w:rsidRDefault="00E10339" w:rsidP="00E10339">
      <w:pPr>
        <w:rPr>
          <w:rFonts w:ascii="Arial" w:hAnsi="Arial" w:cs="Arial"/>
          <w:sz w:val="24"/>
          <w:szCs w:val="24"/>
        </w:rPr>
      </w:pPr>
      <w:r>
        <w:rPr>
          <w:rFonts w:ascii="Arial" w:hAnsi="Arial" w:cs="Arial"/>
          <w:sz w:val="24"/>
          <w:szCs w:val="24"/>
          <w:u w:val="single"/>
        </w:rPr>
        <w:t>Motion:</w:t>
      </w:r>
      <w:r>
        <w:rPr>
          <w:rFonts w:ascii="Arial" w:hAnsi="Arial" w:cs="Arial"/>
          <w:sz w:val="24"/>
          <w:szCs w:val="24"/>
        </w:rPr>
        <w:t xml:space="preserve"> Adopt Minutes of 9 May 2022 with noted clarification. Moved Garth Stewart</w:t>
      </w:r>
      <w:r w:rsidR="00951604">
        <w:rPr>
          <w:rFonts w:ascii="Arial" w:hAnsi="Arial" w:cs="Arial"/>
          <w:sz w:val="24"/>
          <w:szCs w:val="24"/>
        </w:rPr>
        <w:t>,</w:t>
      </w:r>
      <w:r>
        <w:rPr>
          <w:rFonts w:ascii="Arial" w:hAnsi="Arial" w:cs="Arial"/>
          <w:sz w:val="24"/>
          <w:szCs w:val="24"/>
        </w:rPr>
        <w:t xml:space="preserve"> Seconded Laura Darling.</w:t>
      </w:r>
      <w:r w:rsidR="003063AA">
        <w:rPr>
          <w:rFonts w:ascii="Arial" w:hAnsi="Arial" w:cs="Arial"/>
          <w:sz w:val="24"/>
          <w:szCs w:val="24"/>
        </w:rPr>
        <w:t xml:space="preserve"> Motion carried.</w:t>
      </w:r>
    </w:p>
    <w:p w:rsidR="00E10339" w:rsidRDefault="00E10339" w:rsidP="00E10339">
      <w:pPr>
        <w:rPr>
          <w:rFonts w:ascii="Arial" w:hAnsi="Arial" w:cs="Arial"/>
          <w:b/>
          <w:sz w:val="24"/>
          <w:szCs w:val="24"/>
        </w:rPr>
      </w:pPr>
      <w:r>
        <w:rPr>
          <w:rFonts w:ascii="Arial" w:hAnsi="Arial" w:cs="Arial"/>
          <w:b/>
          <w:sz w:val="24"/>
          <w:szCs w:val="24"/>
        </w:rPr>
        <w:t>3. Matters Arising</w:t>
      </w:r>
    </w:p>
    <w:p w:rsidR="00E10339" w:rsidRDefault="00E10339" w:rsidP="00E10339">
      <w:pPr>
        <w:ind w:left="360"/>
        <w:rPr>
          <w:rFonts w:ascii="Arial" w:hAnsi="Arial" w:cs="Arial"/>
          <w:sz w:val="24"/>
          <w:szCs w:val="24"/>
        </w:rPr>
      </w:pPr>
      <w:r>
        <w:rPr>
          <w:rFonts w:ascii="Arial" w:hAnsi="Arial" w:cs="Arial"/>
          <w:b/>
          <w:sz w:val="24"/>
          <w:szCs w:val="24"/>
        </w:rPr>
        <w:t>a.</w:t>
      </w:r>
      <w:r>
        <w:rPr>
          <w:rFonts w:ascii="Arial" w:hAnsi="Arial" w:cs="Arial"/>
          <w:sz w:val="24"/>
          <w:szCs w:val="24"/>
        </w:rPr>
        <w:t xml:space="preserve"> </w:t>
      </w:r>
      <w:r w:rsidR="00951604">
        <w:rPr>
          <w:rFonts w:ascii="Arial" w:hAnsi="Arial" w:cs="Arial"/>
          <w:sz w:val="24"/>
          <w:szCs w:val="24"/>
        </w:rPr>
        <w:t>Slide show coordinators: Still no volunteer to take over as slide show coordinator. Discussion ensued over the desirability/practicality of having in person</w:t>
      </w:r>
      <w:r w:rsidR="00363169">
        <w:rPr>
          <w:rFonts w:ascii="Arial" w:hAnsi="Arial" w:cs="Arial"/>
          <w:sz w:val="24"/>
          <w:szCs w:val="24"/>
        </w:rPr>
        <w:t xml:space="preserve"> slide shows. With the exception of the June 9 slide show where people were specifically asked to show up for the presentation of Catrin’s Distinguished Service Award, attendance has hovered around 6 or 8. While Zoom presentations are well watched, it is hard for presenters to get enthused without a live audience. </w:t>
      </w:r>
    </w:p>
    <w:p w:rsidR="00363169" w:rsidRDefault="00363169" w:rsidP="00E10339">
      <w:pPr>
        <w:ind w:left="360"/>
        <w:rPr>
          <w:rFonts w:ascii="Arial" w:hAnsi="Arial" w:cs="Arial"/>
          <w:sz w:val="24"/>
          <w:szCs w:val="24"/>
        </w:rPr>
      </w:pPr>
      <w:r>
        <w:rPr>
          <w:rFonts w:ascii="Arial" w:hAnsi="Arial" w:cs="Arial"/>
          <w:sz w:val="24"/>
          <w:szCs w:val="24"/>
        </w:rPr>
        <w:t xml:space="preserve">Christine Fordham suggested it might be worth poling people to see if it is worth having slide shows. Janelle will draft a question on </w:t>
      </w:r>
      <w:r w:rsidR="00B173A5">
        <w:rPr>
          <w:rFonts w:ascii="Arial" w:hAnsi="Arial" w:cs="Arial"/>
          <w:sz w:val="24"/>
          <w:szCs w:val="24"/>
        </w:rPr>
        <w:t>this</w:t>
      </w:r>
      <w:r>
        <w:rPr>
          <w:rFonts w:ascii="Arial" w:hAnsi="Arial" w:cs="Arial"/>
          <w:sz w:val="24"/>
          <w:szCs w:val="24"/>
        </w:rPr>
        <w:t xml:space="preserve"> and run it by</w:t>
      </w:r>
      <w:r w:rsidR="00B173A5">
        <w:rPr>
          <w:rFonts w:ascii="Arial" w:hAnsi="Arial" w:cs="Arial"/>
          <w:sz w:val="24"/>
          <w:szCs w:val="24"/>
        </w:rPr>
        <w:t xml:space="preserve"> several people (</w:t>
      </w:r>
      <w:r>
        <w:rPr>
          <w:rFonts w:ascii="Arial" w:hAnsi="Arial" w:cs="Arial"/>
          <w:sz w:val="24"/>
          <w:szCs w:val="24"/>
        </w:rPr>
        <w:t>Christine, Jane</w:t>
      </w:r>
      <w:r w:rsidR="00B173A5">
        <w:rPr>
          <w:rFonts w:ascii="Arial" w:hAnsi="Arial" w:cs="Arial"/>
          <w:sz w:val="24"/>
          <w:szCs w:val="24"/>
        </w:rPr>
        <w:t>, Alison, Liz and David).</w:t>
      </w:r>
    </w:p>
    <w:p w:rsidR="00B173A5" w:rsidRDefault="00B173A5" w:rsidP="00E10339">
      <w:pPr>
        <w:ind w:left="360"/>
        <w:rPr>
          <w:rFonts w:ascii="Arial" w:hAnsi="Arial" w:cs="Arial"/>
          <w:sz w:val="24"/>
          <w:szCs w:val="24"/>
        </w:rPr>
      </w:pPr>
      <w:proofErr w:type="gramStart"/>
      <w:r>
        <w:rPr>
          <w:rFonts w:ascii="Arial" w:hAnsi="Arial" w:cs="Arial"/>
          <w:b/>
          <w:sz w:val="24"/>
          <w:szCs w:val="24"/>
        </w:rPr>
        <w:t>b</w:t>
      </w:r>
      <w:proofErr w:type="gramEnd"/>
      <w:r>
        <w:rPr>
          <w:rFonts w:ascii="Arial" w:hAnsi="Arial" w:cs="Arial"/>
          <w:b/>
          <w:sz w:val="24"/>
          <w:szCs w:val="24"/>
        </w:rPr>
        <w:t xml:space="preserve">. </w:t>
      </w:r>
      <w:r>
        <w:rPr>
          <w:rFonts w:ascii="Arial" w:hAnsi="Arial" w:cs="Arial"/>
          <w:sz w:val="24"/>
          <w:szCs w:val="24"/>
        </w:rPr>
        <w:t>Robie Macdonald celebration of life: Catrin is working with Julie (</w:t>
      </w:r>
      <w:proofErr w:type="spellStart"/>
      <w:r>
        <w:rPr>
          <w:rFonts w:ascii="Arial" w:hAnsi="Arial" w:cs="Arial"/>
          <w:sz w:val="24"/>
          <w:szCs w:val="24"/>
        </w:rPr>
        <w:t>Robie’s</w:t>
      </w:r>
      <w:proofErr w:type="spellEnd"/>
      <w:r>
        <w:rPr>
          <w:rFonts w:ascii="Arial" w:hAnsi="Arial" w:cs="Arial"/>
          <w:sz w:val="24"/>
          <w:szCs w:val="24"/>
        </w:rPr>
        <w:t xml:space="preserve"> wife) to put something together for August 19. It will not be a club event per se, but members who knew him will be encouraged to come. An email notice will go out.</w:t>
      </w:r>
    </w:p>
    <w:p w:rsidR="00B173A5" w:rsidRPr="006933ED" w:rsidRDefault="00B173A5" w:rsidP="00B173A5">
      <w:pPr>
        <w:rPr>
          <w:rFonts w:ascii="Arial" w:hAnsi="Arial" w:cs="Arial"/>
          <w:sz w:val="24"/>
          <w:szCs w:val="24"/>
        </w:rPr>
      </w:pPr>
      <w:r>
        <w:rPr>
          <w:rFonts w:ascii="Arial" w:hAnsi="Arial" w:cs="Arial"/>
          <w:b/>
          <w:sz w:val="24"/>
          <w:szCs w:val="24"/>
        </w:rPr>
        <w:t xml:space="preserve">4. </w:t>
      </w:r>
      <w:r w:rsidR="006933ED">
        <w:rPr>
          <w:rFonts w:ascii="Arial" w:hAnsi="Arial" w:cs="Arial"/>
          <w:b/>
          <w:sz w:val="24"/>
          <w:szCs w:val="24"/>
        </w:rPr>
        <w:t xml:space="preserve">Finance Update </w:t>
      </w:r>
      <w:r w:rsidR="006933ED">
        <w:rPr>
          <w:rFonts w:ascii="Arial" w:hAnsi="Arial" w:cs="Arial"/>
          <w:sz w:val="24"/>
          <w:szCs w:val="24"/>
        </w:rPr>
        <w:t>(Garth)</w:t>
      </w:r>
    </w:p>
    <w:p w:rsidR="006933ED" w:rsidRDefault="006933ED" w:rsidP="006933ED">
      <w:pPr>
        <w:ind w:left="360"/>
        <w:rPr>
          <w:rFonts w:ascii="Arial" w:hAnsi="Arial" w:cs="Arial"/>
          <w:sz w:val="24"/>
          <w:szCs w:val="24"/>
        </w:rPr>
      </w:pPr>
      <w:r>
        <w:rPr>
          <w:rFonts w:ascii="Arial" w:hAnsi="Arial" w:cs="Arial"/>
          <w:sz w:val="24"/>
          <w:szCs w:val="24"/>
        </w:rPr>
        <w:t>No big changes on Balance Sheet or on Profit &amp; Loss statement. Of note is that we have not yet received the money from UVIC for BMFF tickets. $9,600 expected.</w:t>
      </w:r>
    </w:p>
    <w:p w:rsidR="00CC23DD" w:rsidRDefault="00CC23DD" w:rsidP="006933ED">
      <w:pPr>
        <w:ind w:left="360"/>
        <w:rPr>
          <w:rFonts w:ascii="Arial" w:hAnsi="Arial" w:cs="Arial"/>
          <w:sz w:val="24"/>
          <w:szCs w:val="24"/>
        </w:rPr>
      </w:pPr>
    </w:p>
    <w:p w:rsidR="00CC23DD" w:rsidRDefault="00CC23DD" w:rsidP="006933ED">
      <w:pPr>
        <w:ind w:left="360"/>
        <w:rPr>
          <w:rFonts w:ascii="Arial" w:hAnsi="Arial" w:cs="Arial"/>
          <w:sz w:val="24"/>
          <w:szCs w:val="24"/>
        </w:rPr>
      </w:pPr>
    </w:p>
    <w:p w:rsidR="000A1DBE" w:rsidRDefault="006933ED" w:rsidP="000A1DBE">
      <w:pPr>
        <w:rPr>
          <w:rFonts w:ascii="Arial" w:hAnsi="Arial" w:cs="Arial"/>
          <w:sz w:val="24"/>
          <w:szCs w:val="24"/>
        </w:rPr>
      </w:pPr>
      <w:r>
        <w:rPr>
          <w:rFonts w:ascii="Arial" w:hAnsi="Arial" w:cs="Arial"/>
          <w:b/>
          <w:sz w:val="24"/>
          <w:szCs w:val="24"/>
        </w:rPr>
        <w:lastRenderedPageBreak/>
        <w:t xml:space="preserve">5. Communications </w:t>
      </w:r>
      <w:r>
        <w:rPr>
          <w:rFonts w:ascii="Arial" w:hAnsi="Arial" w:cs="Arial"/>
          <w:sz w:val="24"/>
          <w:szCs w:val="24"/>
        </w:rPr>
        <w:t>(Janelle)</w:t>
      </w:r>
    </w:p>
    <w:p w:rsidR="00CC23DD" w:rsidRDefault="000A1DBE" w:rsidP="00CC23DD">
      <w:pPr>
        <w:ind w:left="360"/>
        <w:rPr>
          <w:rFonts w:ascii="Arial" w:hAnsi="Arial" w:cs="Arial"/>
          <w:sz w:val="24"/>
          <w:szCs w:val="24"/>
        </w:rPr>
      </w:pPr>
      <w:r>
        <w:rPr>
          <w:rFonts w:ascii="Arial" w:hAnsi="Arial" w:cs="Arial"/>
          <w:b/>
          <w:sz w:val="24"/>
          <w:szCs w:val="24"/>
        </w:rPr>
        <w:t xml:space="preserve">a. </w:t>
      </w:r>
      <w:r>
        <w:rPr>
          <w:rFonts w:ascii="Arial" w:hAnsi="Arial" w:cs="Arial"/>
          <w:sz w:val="24"/>
          <w:szCs w:val="24"/>
        </w:rPr>
        <w:t>Bushwhacker, High Points, emails.</w:t>
      </w:r>
      <w:r w:rsidR="003E67C2">
        <w:rPr>
          <w:rFonts w:ascii="Arial" w:hAnsi="Arial" w:cs="Arial"/>
          <w:sz w:val="24"/>
          <w:szCs w:val="24"/>
        </w:rPr>
        <w:t xml:space="preserve"> </w:t>
      </w:r>
      <w:r w:rsidR="00CC23DD">
        <w:rPr>
          <w:rFonts w:ascii="Arial" w:hAnsi="Arial" w:cs="Arial"/>
          <w:sz w:val="24"/>
          <w:szCs w:val="24"/>
        </w:rPr>
        <w:t xml:space="preserve">There was some discussion around emails for the IBA and the Newsletter and that High Points may not need to go out every week. Janelle </w:t>
      </w:r>
      <w:r w:rsidR="00467A30">
        <w:rPr>
          <w:rFonts w:ascii="Arial" w:hAnsi="Arial" w:cs="Arial"/>
          <w:sz w:val="24"/>
          <w:szCs w:val="24"/>
        </w:rPr>
        <w:t xml:space="preserve">will </w:t>
      </w:r>
      <w:r w:rsidR="00CC23DD">
        <w:rPr>
          <w:rFonts w:ascii="Arial" w:hAnsi="Arial" w:cs="Arial"/>
          <w:sz w:val="24"/>
          <w:szCs w:val="24"/>
        </w:rPr>
        <w:t>pass on some of these points on to Alison.</w:t>
      </w:r>
    </w:p>
    <w:p w:rsidR="003E67C2" w:rsidRDefault="003E67C2" w:rsidP="00CC23DD">
      <w:pPr>
        <w:ind w:left="360"/>
        <w:rPr>
          <w:rFonts w:ascii="Arial" w:hAnsi="Arial" w:cs="Arial"/>
          <w:sz w:val="24"/>
          <w:szCs w:val="24"/>
        </w:rPr>
      </w:pPr>
      <w:r>
        <w:rPr>
          <w:rFonts w:ascii="Arial" w:hAnsi="Arial" w:cs="Arial"/>
          <w:b/>
          <w:sz w:val="24"/>
          <w:szCs w:val="24"/>
        </w:rPr>
        <w:t>b.</w:t>
      </w:r>
      <w:r>
        <w:rPr>
          <w:rFonts w:ascii="Arial" w:hAnsi="Arial" w:cs="Arial"/>
          <w:sz w:val="24"/>
          <w:szCs w:val="24"/>
        </w:rPr>
        <w:t xml:space="preserve"> Communications Plans. Alison was not here for an update. Mondays may not be a good night for her attendance.</w:t>
      </w:r>
    </w:p>
    <w:p w:rsidR="00467A30" w:rsidRDefault="00467A30" w:rsidP="00467A30">
      <w:pPr>
        <w:rPr>
          <w:rFonts w:ascii="Arial" w:hAnsi="Arial" w:cs="Arial"/>
          <w:sz w:val="24"/>
          <w:szCs w:val="24"/>
        </w:rPr>
      </w:pPr>
      <w:r>
        <w:rPr>
          <w:rFonts w:ascii="Arial" w:hAnsi="Arial" w:cs="Arial"/>
          <w:b/>
          <w:sz w:val="24"/>
          <w:szCs w:val="24"/>
        </w:rPr>
        <w:t xml:space="preserve">6. VI Mountains Now &amp; Then project </w:t>
      </w:r>
      <w:r>
        <w:rPr>
          <w:rFonts w:ascii="Arial" w:hAnsi="Arial" w:cs="Arial"/>
          <w:sz w:val="24"/>
          <w:szCs w:val="24"/>
        </w:rPr>
        <w:t>(Catrin)</w:t>
      </w:r>
    </w:p>
    <w:p w:rsidR="00467A30" w:rsidRDefault="003F75CA" w:rsidP="00467A30">
      <w:pPr>
        <w:ind w:left="360"/>
        <w:rPr>
          <w:rFonts w:ascii="Arial" w:hAnsi="Arial" w:cs="Arial"/>
          <w:sz w:val="24"/>
          <w:szCs w:val="24"/>
        </w:rPr>
      </w:pPr>
      <w:r>
        <w:rPr>
          <w:rFonts w:ascii="Arial" w:hAnsi="Arial" w:cs="Arial"/>
          <w:sz w:val="24"/>
          <w:szCs w:val="24"/>
        </w:rPr>
        <w:t>This project was an idea of Robie Macdonald’s. It was suggested that it could be used as a focus for trip leaders to add an interesting dimension to</w:t>
      </w:r>
      <w:r w:rsidR="00085497">
        <w:rPr>
          <w:rFonts w:ascii="Arial" w:hAnsi="Arial" w:cs="Arial"/>
          <w:sz w:val="24"/>
          <w:szCs w:val="24"/>
        </w:rPr>
        <w:t xml:space="preserve"> their</w:t>
      </w:r>
      <w:r>
        <w:rPr>
          <w:rFonts w:ascii="Arial" w:hAnsi="Arial" w:cs="Arial"/>
          <w:sz w:val="24"/>
          <w:szCs w:val="24"/>
        </w:rPr>
        <w:t xml:space="preserve"> trip</w:t>
      </w:r>
      <w:r w:rsidR="00085497">
        <w:rPr>
          <w:rFonts w:ascii="Arial" w:hAnsi="Arial" w:cs="Arial"/>
          <w:sz w:val="24"/>
          <w:szCs w:val="24"/>
        </w:rPr>
        <w:t>s</w:t>
      </w:r>
      <w:r>
        <w:rPr>
          <w:rFonts w:ascii="Arial" w:hAnsi="Arial" w:cs="Arial"/>
          <w:sz w:val="24"/>
          <w:szCs w:val="24"/>
        </w:rPr>
        <w:t>.</w:t>
      </w:r>
    </w:p>
    <w:p w:rsidR="003F75CA" w:rsidRDefault="003F75CA" w:rsidP="003F75CA">
      <w:pPr>
        <w:rPr>
          <w:rFonts w:ascii="Arial" w:hAnsi="Arial" w:cs="Arial"/>
          <w:sz w:val="24"/>
          <w:szCs w:val="24"/>
        </w:rPr>
      </w:pPr>
      <w:r>
        <w:rPr>
          <w:rFonts w:ascii="Arial" w:hAnsi="Arial" w:cs="Arial"/>
          <w:b/>
          <w:sz w:val="24"/>
          <w:szCs w:val="24"/>
        </w:rPr>
        <w:t xml:space="preserve">7. Equipment </w:t>
      </w:r>
      <w:r w:rsidR="000A1DBE">
        <w:rPr>
          <w:rFonts w:ascii="Arial" w:hAnsi="Arial" w:cs="Arial"/>
          <w:sz w:val="24"/>
          <w:szCs w:val="24"/>
        </w:rPr>
        <w:t>(Catrin)</w:t>
      </w:r>
    </w:p>
    <w:p w:rsidR="000A1DBE" w:rsidRDefault="000A1DBE" w:rsidP="000A1DBE">
      <w:pPr>
        <w:ind w:left="360"/>
        <w:rPr>
          <w:rFonts w:ascii="Arial" w:hAnsi="Arial" w:cs="Arial"/>
          <w:sz w:val="24"/>
          <w:szCs w:val="24"/>
        </w:rPr>
      </w:pPr>
      <w:r>
        <w:rPr>
          <w:rFonts w:ascii="Arial" w:hAnsi="Arial" w:cs="Arial"/>
          <w:b/>
          <w:sz w:val="24"/>
          <w:szCs w:val="24"/>
        </w:rPr>
        <w:t xml:space="preserve">a. </w:t>
      </w:r>
      <w:r>
        <w:rPr>
          <w:rFonts w:ascii="Arial" w:hAnsi="Arial" w:cs="Arial"/>
          <w:sz w:val="24"/>
          <w:szCs w:val="24"/>
        </w:rPr>
        <w:t>Gear Storage Options.</w:t>
      </w:r>
      <w:r w:rsidR="003E67C2">
        <w:rPr>
          <w:rFonts w:ascii="Arial" w:hAnsi="Arial" w:cs="Arial"/>
          <w:sz w:val="24"/>
          <w:szCs w:val="24"/>
        </w:rPr>
        <w:t xml:space="preserve"> We need an additional location for storage. Martin Hofmann’s Klahanie trip resulted in some useful equipment acquisitions for future ski camps. There is no room in current storage at Tom Hall’s property which was established primarily for storage of summer camp equipment. Further, he is not prepared to monitor equipment comings and goings on a regular basis. </w:t>
      </w:r>
      <w:r w:rsidR="00C670B0">
        <w:rPr>
          <w:rFonts w:ascii="Arial" w:hAnsi="Arial" w:cs="Arial"/>
          <w:sz w:val="24"/>
          <w:szCs w:val="24"/>
        </w:rPr>
        <w:t xml:space="preserve">It was noted that commercial lockers are quite expensive. </w:t>
      </w:r>
      <w:r w:rsidR="003E67C2">
        <w:rPr>
          <w:rFonts w:ascii="Arial" w:hAnsi="Arial" w:cs="Arial"/>
          <w:sz w:val="24"/>
          <w:szCs w:val="24"/>
        </w:rPr>
        <w:t xml:space="preserve">Catrin will </w:t>
      </w:r>
      <w:r w:rsidR="00C670B0">
        <w:rPr>
          <w:rFonts w:ascii="Arial" w:hAnsi="Arial" w:cs="Arial"/>
          <w:sz w:val="24"/>
          <w:szCs w:val="24"/>
        </w:rPr>
        <w:t xml:space="preserve">contact </w:t>
      </w:r>
      <w:r w:rsidR="003E67C2">
        <w:rPr>
          <w:rFonts w:ascii="Arial" w:hAnsi="Arial" w:cs="Arial"/>
          <w:sz w:val="24"/>
          <w:szCs w:val="24"/>
        </w:rPr>
        <w:t xml:space="preserve">Swan Lake </w:t>
      </w:r>
      <w:r w:rsidR="00C670B0">
        <w:rPr>
          <w:rFonts w:ascii="Arial" w:hAnsi="Arial" w:cs="Arial"/>
          <w:sz w:val="24"/>
          <w:szCs w:val="24"/>
        </w:rPr>
        <w:t xml:space="preserve">in case they have any space to rent. </w:t>
      </w:r>
    </w:p>
    <w:p w:rsidR="00C670B0" w:rsidRDefault="00C670B0" w:rsidP="000A1DBE">
      <w:pPr>
        <w:ind w:left="360"/>
        <w:rPr>
          <w:rFonts w:ascii="Arial" w:hAnsi="Arial" w:cs="Arial"/>
          <w:sz w:val="24"/>
          <w:szCs w:val="24"/>
        </w:rPr>
      </w:pPr>
      <w:r>
        <w:rPr>
          <w:rFonts w:ascii="Arial" w:hAnsi="Arial" w:cs="Arial"/>
          <w:b/>
          <w:sz w:val="24"/>
          <w:szCs w:val="24"/>
        </w:rPr>
        <w:t>b.</w:t>
      </w:r>
      <w:r>
        <w:rPr>
          <w:rFonts w:ascii="Arial" w:hAnsi="Arial" w:cs="Arial"/>
          <w:sz w:val="24"/>
          <w:szCs w:val="24"/>
        </w:rPr>
        <w:t xml:space="preserve"> Radio Purchase. Cedric Zala raised this matter with Catrin as there was a need for radios at the Elizabeth Parker Hut camp </w:t>
      </w:r>
      <w:r w:rsidR="003063AA">
        <w:rPr>
          <w:rFonts w:ascii="Arial" w:hAnsi="Arial" w:cs="Arial"/>
          <w:sz w:val="24"/>
          <w:szCs w:val="24"/>
        </w:rPr>
        <w:t xml:space="preserve">at Lake O’Hara </w:t>
      </w:r>
      <w:r>
        <w:rPr>
          <w:rFonts w:ascii="Arial" w:hAnsi="Arial" w:cs="Arial"/>
          <w:sz w:val="24"/>
          <w:szCs w:val="24"/>
        </w:rPr>
        <w:t xml:space="preserve">which overlaps with the club’s summer camp. There was discussion over the merits of VHF </w:t>
      </w:r>
      <w:proofErr w:type="spellStart"/>
      <w:r>
        <w:rPr>
          <w:rFonts w:ascii="Arial" w:hAnsi="Arial" w:cs="Arial"/>
          <w:sz w:val="24"/>
          <w:szCs w:val="24"/>
        </w:rPr>
        <w:t>vs</w:t>
      </w:r>
      <w:proofErr w:type="spellEnd"/>
      <w:r>
        <w:rPr>
          <w:rFonts w:ascii="Arial" w:hAnsi="Arial" w:cs="Arial"/>
          <w:sz w:val="24"/>
          <w:szCs w:val="24"/>
        </w:rPr>
        <w:t xml:space="preserve"> FRS radios.</w:t>
      </w:r>
      <w:r w:rsidR="003063AA">
        <w:rPr>
          <w:rFonts w:ascii="Arial" w:hAnsi="Arial" w:cs="Arial"/>
          <w:sz w:val="24"/>
          <w:szCs w:val="24"/>
        </w:rPr>
        <w:t xml:space="preserve"> Ideally they would need 10 radios, 1 for base camp and up to 9 for day trips. There will be 24 people at the camp.</w:t>
      </w:r>
    </w:p>
    <w:p w:rsidR="003063AA" w:rsidRDefault="003063AA" w:rsidP="003063AA">
      <w:pPr>
        <w:rPr>
          <w:rFonts w:ascii="Arial" w:hAnsi="Arial" w:cs="Arial"/>
          <w:sz w:val="24"/>
          <w:szCs w:val="24"/>
        </w:rPr>
      </w:pPr>
      <w:r>
        <w:rPr>
          <w:rFonts w:ascii="Arial" w:hAnsi="Arial" w:cs="Arial"/>
          <w:sz w:val="24"/>
          <w:szCs w:val="24"/>
          <w:u w:val="single"/>
        </w:rPr>
        <w:t>Motion:</w:t>
      </w:r>
      <w:r>
        <w:rPr>
          <w:rFonts w:ascii="Arial" w:hAnsi="Arial" w:cs="Arial"/>
          <w:sz w:val="24"/>
          <w:szCs w:val="24"/>
        </w:rPr>
        <w:t xml:space="preserve"> The Club will buy radios for the Lake O’Hara Camp, the number and type to be determined within a total cost of $1000.00. </w:t>
      </w:r>
      <w:proofErr w:type="gramStart"/>
      <w:r>
        <w:rPr>
          <w:rFonts w:ascii="Arial" w:hAnsi="Arial" w:cs="Arial"/>
          <w:sz w:val="24"/>
          <w:szCs w:val="24"/>
        </w:rPr>
        <w:t>Moved by Catrin, seconded by Jane.</w:t>
      </w:r>
      <w:proofErr w:type="gramEnd"/>
      <w:r>
        <w:rPr>
          <w:rFonts w:ascii="Arial" w:hAnsi="Arial" w:cs="Arial"/>
          <w:sz w:val="24"/>
          <w:szCs w:val="24"/>
        </w:rPr>
        <w:t xml:space="preserve"> Motion carried. </w:t>
      </w:r>
    </w:p>
    <w:p w:rsidR="00ED61C9" w:rsidRDefault="00ED61C9" w:rsidP="003063AA">
      <w:pPr>
        <w:rPr>
          <w:rFonts w:ascii="Arial" w:hAnsi="Arial" w:cs="Arial"/>
          <w:sz w:val="24"/>
          <w:szCs w:val="24"/>
        </w:rPr>
      </w:pPr>
      <w:r>
        <w:rPr>
          <w:rFonts w:ascii="Arial" w:hAnsi="Arial" w:cs="Arial"/>
          <w:b/>
          <w:sz w:val="24"/>
          <w:szCs w:val="24"/>
        </w:rPr>
        <w:t xml:space="preserve">8. Access and Environment </w:t>
      </w:r>
      <w:r>
        <w:rPr>
          <w:rFonts w:ascii="Arial" w:hAnsi="Arial" w:cs="Arial"/>
          <w:sz w:val="24"/>
          <w:szCs w:val="24"/>
        </w:rPr>
        <w:t>(Barb)</w:t>
      </w:r>
    </w:p>
    <w:p w:rsidR="00ED61C9" w:rsidRDefault="00ED61C9" w:rsidP="00ED61C9">
      <w:pPr>
        <w:ind w:left="360"/>
        <w:rPr>
          <w:rFonts w:ascii="Arial" w:hAnsi="Arial" w:cs="Arial"/>
          <w:sz w:val="24"/>
          <w:szCs w:val="24"/>
        </w:rPr>
      </w:pPr>
      <w:r>
        <w:rPr>
          <w:rFonts w:ascii="Arial" w:hAnsi="Arial" w:cs="Arial"/>
          <w:sz w:val="24"/>
          <w:szCs w:val="24"/>
        </w:rPr>
        <w:t>Mosaic has extended openings to 12 hours for the summer. Work by the Community Forest is underway to re-open the original hiking route up Mt Klitsa.</w:t>
      </w:r>
    </w:p>
    <w:p w:rsidR="00ED61C9" w:rsidRDefault="00ED61C9" w:rsidP="00ED61C9">
      <w:pPr>
        <w:rPr>
          <w:rFonts w:ascii="Arial" w:hAnsi="Arial" w:cs="Arial"/>
          <w:sz w:val="24"/>
          <w:szCs w:val="24"/>
        </w:rPr>
      </w:pPr>
      <w:r>
        <w:rPr>
          <w:rFonts w:ascii="Arial" w:hAnsi="Arial" w:cs="Arial"/>
          <w:b/>
          <w:sz w:val="24"/>
          <w:szCs w:val="24"/>
        </w:rPr>
        <w:t xml:space="preserve">9. Summer Camp </w:t>
      </w:r>
      <w:r>
        <w:rPr>
          <w:rFonts w:ascii="Arial" w:hAnsi="Arial" w:cs="Arial"/>
          <w:sz w:val="24"/>
          <w:szCs w:val="24"/>
        </w:rPr>
        <w:t>(Liz/Laura</w:t>
      </w:r>
      <w:r w:rsidR="00085497">
        <w:rPr>
          <w:rFonts w:ascii="Arial" w:hAnsi="Arial" w:cs="Arial"/>
          <w:sz w:val="24"/>
          <w:szCs w:val="24"/>
        </w:rPr>
        <w:t>)</w:t>
      </w:r>
    </w:p>
    <w:p w:rsidR="00ED61C9" w:rsidRDefault="00ED61C9" w:rsidP="00ED61C9">
      <w:pPr>
        <w:ind w:left="360"/>
        <w:rPr>
          <w:rFonts w:ascii="Arial" w:hAnsi="Arial" w:cs="Arial"/>
          <w:sz w:val="24"/>
          <w:szCs w:val="24"/>
        </w:rPr>
      </w:pPr>
      <w:r>
        <w:rPr>
          <w:rFonts w:ascii="Arial" w:hAnsi="Arial" w:cs="Arial"/>
          <w:sz w:val="24"/>
          <w:szCs w:val="24"/>
        </w:rPr>
        <w:t>All the gear used for the Klahanie camp is back, cleaned, stored and ready for use.</w:t>
      </w:r>
      <w:r w:rsidR="00E7577B">
        <w:rPr>
          <w:rFonts w:ascii="Arial" w:hAnsi="Arial" w:cs="Arial"/>
          <w:sz w:val="24"/>
          <w:szCs w:val="24"/>
        </w:rPr>
        <w:t xml:space="preserve"> There are still 1 or 2 spots available in weeks 1, 2 and 4. Week 3 (family week) is presently at only about half capacity. There was discussion on methods to recruit additional people for family week, which usually fills up at the last minute.</w:t>
      </w:r>
    </w:p>
    <w:p w:rsidR="00E7577B" w:rsidRDefault="00D84E90" w:rsidP="00D84E90">
      <w:pPr>
        <w:rPr>
          <w:rFonts w:ascii="Arial" w:hAnsi="Arial" w:cs="Arial"/>
          <w:sz w:val="24"/>
          <w:szCs w:val="24"/>
        </w:rPr>
      </w:pPr>
      <w:r>
        <w:rPr>
          <w:rFonts w:ascii="Arial" w:hAnsi="Arial" w:cs="Arial"/>
          <w:b/>
          <w:sz w:val="24"/>
          <w:szCs w:val="24"/>
        </w:rPr>
        <w:lastRenderedPageBreak/>
        <w:t xml:space="preserve">10. National Update </w:t>
      </w:r>
      <w:r>
        <w:rPr>
          <w:rFonts w:ascii="Arial" w:hAnsi="Arial" w:cs="Arial"/>
          <w:sz w:val="24"/>
          <w:szCs w:val="24"/>
        </w:rPr>
        <w:t>(Christine)</w:t>
      </w:r>
    </w:p>
    <w:p w:rsidR="00D84E90" w:rsidRDefault="00D84E90" w:rsidP="00D84E90">
      <w:pPr>
        <w:pStyle w:val="Heading2"/>
        <w:shd w:val="clear" w:color="auto" w:fill="FFFFFF"/>
        <w:spacing w:before="150" w:beforeAutospacing="0" w:after="300" w:afterAutospacing="0" w:line="348" w:lineRule="atLeast"/>
        <w:ind w:left="360"/>
        <w:rPr>
          <w:rFonts w:ascii="Arial" w:hAnsi="Arial" w:cs="Arial"/>
          <w:b w:val="0"/>
          <w:sz w:val="24"/>
          <w:szCs w:val="24"/>
        </w:rPr>
      </w:pPr>
      <w:r w:rsidRPr="00D84E90">
        <w:rPr>
          <w:rFonts w:ascii="Arial" w:hAnsi="Arial" w:cs="Arial"/>
          <w:b w:val="0"/>
          <w:sz w:val="24"/>
          <w:szCs w:val="24"/>
        </w:rPr>
        <w:t>Christine went to Canmore last month and is excited about what the future holds for the ACC. There is a new</w:t>
      </w:r>
      <w:r>
        <w:rPr>
          <w:rFonts w:ascii="Arial" w:hAnsi="Arial" w:cs="Arial"/>
          <w:b w:val="0"/>
          <w:sz w:val="24"/>
          <w:szCs w:val="24"/>
        </w:rPr>
        <w:t xml:space="preserve"> President, Isabelle Daigneault and a new Executive Director, Carine Salvy. There was a brief update on new and existing huts. </w:t>
      </w:r>
    </w:p>
    <w:p w:rsidR="00D84E90" w:rsidRDefault="00D84E90" w:rsidP="00D84E90">
      <w:pPr>
        <w:pStyle w:val="Heading2"/>
        <w:shd w:val="clear" w:color="auto" w:fill="FFFFFF"/>
        <w:spacing w:before="150" w:beforeAutospacing="0" w:after="300" w:afterAutospacing="0" w:line="348" w:lineRule="atLeast"/>
        <w:ind w:left="360"/>
        <w:rPr>
          <w:rFonts w:ascii="Arial" w:hAnsi="Arial" w:cs="Arial"/>
          <w:b w:val="0"/>
          <w:sz w:val="24"/>
          <w:szCs w:val="24"/>
        </w:rPr>
      </w:pPr>
      <w:r>
        <w:rPr>
          <w:rFonts w:ascii="Arial" w:hAnsi="Arial" w:cs="Arial"/>
          <w:b w:val="0"/>
          <w:sz w:val="24"/>
          <w:szCs w:val="24"/>
        </w:rPr>
        <w:t>She reviewed the situation with regard to waivers. New electronic waivers are coming. For present we will continue with the paper waiver. Of particular note is that the trip leaders are expected to hang on to the original signed paper waiver for 7 years.</w:t>
      </w:r>
    </w:p>
    <w:p w:rsidR="00D84E90" w:rsidRDefault="00D84E90" w:rsidP="00D84E90">
      <w:pPr>
        <w:pStyle w:val="Heading2"/>
        <w:shd w:val="clear" w:color="auto" w:fill="FFFFFF"/>
        <w:spacing w:before="150" w:beforeAutospacing="0" w:after="300" w:afterAutospacing="0" w:line="348" w:lineRule="atLeast"/>
        <w:rPr>
          <w:rFonts w:ascii="Arial" w:hAnsi="Arial" w:cs="Arial"/>
          <w:b w:val="0"/>
          <w:sz w:val="24"/>
          <w:szCs w:val="24"/>
        </w:rPr>
      </w:pPr>
      <w:r>
        <w:rPr>
          <w:rFonts w:ascii="Arial" w:hAnsi="Arial" w:cs="Arial"/>
          <w:sz w:val="24"/>
          <w:szCs w:val="24"/>
        </w:rPr>
        <w:t xml:space="preserve">11. </w:t>
      </w:r>
      <w:r w:rsidR="005A4EFA">
        <w:rPr>
          <w:rFonts w:ascii="Arial" w:hAnsi="Arial" w:cs="Arial"/>
          <w:sz w:val="24"/>
          <w:szCs w:val="24"/>
        </w:rPr>
        <w:t xml:space="preserve">Green Proposal for ACCVI </w:t>
      </w:r>
      <w:r w:rsidR="005A4EFA">
        <w:rPr>
          <w:rFonts w:ascii="Arial" w:hAnsi="Arial" w:cs="Arial"/>
          <w:b w:val="0"/>
          <w:sz w:val="24"/>
          <w:szCs w:val="24"/>
        </w:rPr>
        <w:t>(Geoff)</w:t>
      </w:r>
    </w:p>
    <w:p w:rsidR="00FB1951" w:rsidRDefault="00085497" w:rsidP="00FB1951">
      <w:pPr>
        <w:pStyle w:val="Heading2"/>
        <w:shd w:val="clear" w:color="auto" w:fill="FFFFFF"/>
        <w:spacing w:before="150" w:beforeAutospacing="0" w:after="300" w:afterAutospacing="0" w:line="348" w:lineRule="atLeast"/>
        <w:ind w:left="360"/>
        <w:rPr>
          <w:rFonts w:ascii="Arial" w:hAnsi="Arial" w:cs="Arial"/>
          <w:b w:val="0"/>
          <w:sz w:val="24"/>
          <w:szCs w:val="24"/>
          <w:lang w:val="en-CA"/>
        </w:rPr>
      </w:pPr>
      <w:r>
        <w:rPr>
          <w:rFonts w:ascii="Arial" w:hAnsi="Arial" w:cs="Arial"/>
          <w:b w:val="0"/>
          <w:sz w:val="24"/>
          <w:szCs w:val="24"/>
        </w:rPr>
        <w:t>A written proposal “To reduce the carbon and environmental footprint of ACCVI camps and operations”</w:t>
      </w:r>
      <w:r w:rsidR="00FB1951">
        <w:rPr>
          <w:rFonts w:ascii="Arial" w:hAnsi="Arial" w:cs="Arial"/>
          <w:b w:val="0"/>
          <w:sz w:val="24"/>
          <w:szCs w:val="24"/>
        </w:rPr>
        <w:t xml:space="preserve"> was presented. It acknowledged several innovations being used in the </w:t>
      </w:r>
      <w:r w:rsidR="00FB1951" w:rsidRPr="00FB1951">
        <w:rPr>
          <w:rFonts w:ascii="Arial" w:hAnsi="Arial" w:cs="Arial"/>
          <w:b w:val="0"/>
          <w:sz w:val="24"/>
          <w:szCs w:val="24"/>
          <w:lang w:val="en-CA"/>
        </w:rPr>
        <w:t xml:space="preserve">Hišimy̓awiƛ </w:t>
      </w:r>
      <w:r w:rsidR="00FB1951">
        <w:rPr>
          <w:rFonts w:ascii="Arial" w:hAnsi="Arial" w:cs="Arial"/>
          <w:b w:val="0"/>
          <w:sz w:val="24"/>
          <w:szCs w:val="24"/>
          <w:lang w:val="en-CA"/>
        </w:rPr>
        <w:t xml:space="preserve">Hut and our leave no trace policy. However the </w:t>
      </w:r>
      <w:r w:rsidR="007C32C9">
        <w:rPr>
          <w:rFonts w:ascii="Arial" w:hAnsi="Arial" w:cs="Arial"/>
          <w:b w:val="0"/>
          <w:sz w:val="24"/>
          <w:szCs w:val="24"/>
          <w:lang w:val="en-CA"/>
        </w:rPr>
        <w:t>use of helicopters and to some extent vehicles was</w:t>
      </w:r>
      <w:r w:rsidR="00FB1951">
        <w:rPr>
          <w:rFonts w:ascii="Arial" w:hAnsi="Arial" w:cs="Arial"/>
          <w:b w:val="0"/>
          <w:sz w:val="24"/>
          <w:szCs w:val="24"/>
          <w:lang w:val="en-CA"/>
        </w:rPr>
        <w:t xml:space="preserve"> seen as </w:t>
      </w:r>
      <w:r w:rsidR="00783BA0">
        <w:rPr>
          <w:rFonts w:ascii="Arial" w:hAnsi="Arial" w:cs="Arial"/>
          <w:b w:val="0"/>
          <w:sz w:val="24"/>
          <w:szCs w:val="24"/>
          <w:lang w:val="en-CA"/>
        </w:rPr>
        <w:t>major</w:t>
      </w:r>
      <w:r w:rsidR="007C32C9">
        <w:rPr>
          <w:rFonts w:ascii="Arial" w:hAnsi="Arial" w:cs="Arial"/>
          <w:b w:val="0"/>
          <w:sz w:val="24"/>
          <w:szCs w:val="24"/>
          <w:lang w:val="en-CA"/>
        </w:rPr>
        <w:t xml:space="preserve"> carbon emitters. To compensate for this it proposed we purchase carbon offsets</w:t>
      </w:r>
      <w:r w:rsidR="00CC4B61">
        <w:rPr>
          <w:rFonts w:ascii="Arial" w:hAnsi="Arial" w:cs="Arial"/>
          <w:b w:val="0"/>
          <w:sz w:val="24"/>
          <w:szCs w:val="24"/>
          <w:lang w:val="en-CA"/>
        </w:rPr>
        <w:t>.</w:t>
      </w:r>
      <w:r w:rsidR="00783BA0">
        <w:rPr>
          <w:rFonts w:ascii="Arial" w:hAnsi="Arial" w:cs="Arial"/>
          <w:b w:val="0"/>
          <w:sz w:val="24"/>
          <w:szCs w:val="24"/>
          <w:lang w:val="en-CA"/>
        </w:rPr>
        <w:t xml:space="preserve"> It was suggested that it costs $25.00 to offset 1 tonne (1000 kg) of carbon. It was further suggested that </w:t>
      </w:r>
      <w:proofErr w:type="spellStart"/>
      <w:r w:rsidR="00783BA0">
        <w:rPr>
          <w:rFonts w:ascii="Arial" w:hAnsi="Arial" w:cs="Arial"/>
          <w:b w:val="0"/>
          <w:sz w:val="24"/>
          <w:szCs w:val="24"/>
          <w:lang w:val="en-CA"/>
        </w:rPr>
        <w:t>Darkwoods</w:t>
      </w:r>
      <w:proofErr w:type="spellEnd"/>
      <w:r w:rsidR="00783BA0">
        <w:rPr>
          <w:rFonts w:ascii="Arial" w:hAnsi="Arial" w:cs="Arial"/>
          <w:b w:val="0"/>
          <w:sz w:val="24"/>
          <w:szCs w:val="24"/>
          <w:lang w:val="en-CA"/>
        </w:rPr>
        <w:t xml:space="preserve"> Forest Project near Creston BC was certified by the Nature Conservancy of Canada as being a carbon offset entity. There seemed to be questions as to whether this would actually result in sequestration of carbon </w:t>
      </w:r>
      <w:proofErr w:type="spellStart"/>
      <w:r w:rsidR="00783BA0">
        <w:rPr>
          <w:rFonts w:ascii="Arial" w:hAnsi="Arial" w:cs="Arial"/>
          <w:b w:val="0"/>
          <w:sz w:val="24"/>
          <w:szCs w:val="24"/>
          <w:lang w:val="en-CA"/>
        </w:rPr>
        <w:t>ie</w:t>
      </w:r>
      <w:proofErr w:type="spellEnd"/>
      <w:r w:rsidR="00783BA0">
        <w:rPr>
          <w:rFonts w:ascii="Arial" w:hAnsi="Arial" w:cs="Arial"/>
          <w:b w:val="0"/>
          <w:sz w:val="24"/>
          <w:szCs w:val="24"/>
          <w:lang w:val="en-CA"/>
        </w:rPr>
        <w:t xml:space="preserve"> actually result in putting carbon in the gr</w:t>
      </w:r>
      <w:r w:rsidR="005965C8">
        <w:rPr>
          <w:rFonts w:ascii="Arial" w:hAnsi="Arial" w:cs="Arial"/>
          <w:b w:val="0"/>
          <w:sz w:val="24"/>
          <w:szCs w:val="24"/>
          <w:lang w:val="en-CA"/>
        </w:rPr>
        <w:t>ound. It was suggested that we really need to put this before the membership in the form of an article to be vetted by the Executive before proceeding further.</w:t>
      </w:r>
      <w:r w:rsidR="00973E33">
        <w:rPr>
          <w:rFonts w:ascii="Arial" w:hAnsi="Arial" w:cs="Arial"/>
          <w:b w:val="0"/>
          <w:sz w:val="24"/>
          <w:szCs w:val="24"/>
          <w:lang w:val="en-CA"/>
        </w:rPr>
        <w:t xml:space="preserve"> There was talk of a motion to this effect but no suitable wording was put forth.</w:t>
      </w:r>
    </w:p>
    <w:p w:rsidR="005965C8" w:rsidRDefault="00973E33" w:rsidP="005965C8">
      <w:pPr>
        <w:pStyle w:val="Heading2"/>
        <w:shd w:val="clear" w:color="auto" w:fill="FFFFFF"/>
        <w:spacing w:before="150" w:beforeAutospacing="0" w:after="300" w:afterAutospacing="0" w:line="348" w:lineRule="atLeast"/>
        <w:rPr>
          <w:rFonts w:ascii="Arial" w:hAnsi="Arial" w:cs="Arial"/>
          <w:b w:val="0"/>
          <w:sz w:val="24"/>
          <w:szCs w:val="24"/>
          <w:lang w:val="en-CA"/>
        </w:rPr>
      </w:pPr>
      <w:r>
        <w:rPr>
          <w:rFonts w:ascii="Arial" w:hAnsi="Arial" w:cs="Arial"/>
          <w:sz w:val="24"/>
          <w:szCs w:val="24"/>
          <w:lang w:val="en-CA"/>
        </w:rPr>
        <w:t xml:space="preserve">12. Website </w:t>
      </w:r>
      <w:r>
        <w:rPr>
          <w:rFonts w:ascii="Arial" w:hAnsi="Arial" w:cs="Arial"/>
          <w:b w:val="0"/>
          <w:sz w:val="24"/>
          <w:szCs w:val="24"/>
          <w:lang w:val="en-CA"/>
        </w:rPr>
        <w:t>(Jane)</w:t>
      </w:r>
    </w:p>
    <w:p w:rsidR="00973E33" w:rsidRDefault="00973E33" w:rsidP="00973E33">
      <w:pPr>
        <w:pStyle w:val="Heading2"/>
        <w:shd w:val="clear" w:color="auto" w:fill="FFFFFF"/>
        <w:spacing w:before="150" w:beforeAutospacing="0" w:after="300" w:afterAutospacing="0" w:line="348" w:lineRule="atLeast"/>
        <w:ind w:left="360"/>
        <w:rPr>
          <w:rFonts w:ascii="Arial" w:hAnsi="Arial" w:cs="Arial"/>
          <w:b w:val="0"/>
          <w:sz w:val="24"/>
          <w:szCs w:val="24"/>
          <w:lang w:val="en-CA"/>
        </w:rPr>
      </w:pPr>
      <w:r>
        <w:rPr>
          <w:rFonts w:ascii="Arial" w:hAnsi="Arial" w:cs="Arial"/>
          <w:b w:val="0"/>
          <w:sz w:val="24"/>
          <w:szCs w:val="24"/>
          <w:lang w:val="en-CA"/>
        </w:rPr>
        <w:t>Not much new to report. She tried setting up an email forwarding system through the website but some technical issues remain. There was confusion between forwarded email addresses and actual email addresses.</w:t>
      </w:r>
    </w:p>
    <w:p w:rsidR="00973E33" w:rsidRDefault="00973E33" w:rsidP="00973E33">
      <w:pPr>
        <w:pStyle w:val="Heading2"/>
        <w:shd w:val="clear" w:color="auto" w:fill="FFFFFF"/>
        <w:spacing w:before="150" w:beforeAutospacing="0" w:after="300" w:afterAutospacing="0" w:line="348" w:lineRule="atLeast"/>
        <w:rPr>
          <w:rFonts w:ascii="Arial" w:hAnsi="Arial" w:cs="Arial"/>
          <w:b w:val="0"/>
          <w:sz w:val="24"/>
          <w:szCs w:val="24"/>
          <w:lang w:val="en-CA"/>
        </w:rPr>
      </w:pPr>
      <w:r>
        <w:rPr>
          <w:rFonts w:ascii="Arial" w:hAnsi="Arial" w:cs="Arial"/>
          <w:sz w:val="24"/>
          <w:szCs w:val="24"/>
          <w:lang w:val="en-CA"/>
        </w:rPr>
        <w:t xml:space="preserve">13. </w:t>
      </w:r>
      <w:r w:rsidRPr="00973E33">
        <w:rPr>
          <w:rFonts w:ascii="Arial" w:hAnsi="Arial" w:cs="Arial"/>
          <w:sz w:val="24"/>
          <w:szCs w:val="24"/>
          <w:lang w:val="en-CA"/>
        </w:rPr>
        <w:t>Hišimy̓awiƛ</w:t>
      </w:r>
      <w:r>
        <w:rPr>
          <w:rFonts w:ascii="Arial" w:hAnsi="Arial" w:cs="Arial"/>
          <w:sz w:val="24"/>
          <w:szCs w:val="24"/>
          <w:lang w:val="en-CA"/>
        </w:rPr>
        <w:t xml:space="preserve"> (</w:t>
      </w:r>
      <w:r>
        <w:rPr>
          <w:rFonts w:ascii="Arial" w:hAnsi="Arial" w:cs="Arial"/>
          <w:b w:val="0"/>
          <w:sz w:val="24"/>
          <w:szCs w:val="24"/>
          <w:lang w:val="en-CA"/>
        </w:rPr>
        <w:t>Martin</w:t>
      </w:r>
      <w:r w:rsidR="00682F4D">
        <w:rPr>
          <w:rFonts w:ascii="Arial" w:hAnsi="Arial" w:cs="Arial"/>
          <w:b w:val="0"/>
          <w:sz w:val="24"/>
          <w:szCs w:val="24"/>
          <w:lang w:val="en-CA"/>
        </w:rPr>
        <w:t>?</w:t>
      </w:r>
      <w:r>
        <w:rPr>
          <w:rFonts w:ascii="Arial" w:hAnsi="Arial" w:cs="Arial"/>
          <w:b w:val="0"/>
          <w:sz w:val="24"/>
          <w:szCs w:val="24"/>
          <w:lang w:val="en-CA"/>
        </w:rPr>
        <w:t>)</w:t>
      </w:r>
    </w:p>
    <w:p w:rsidR="00973E33" w:rsidRDefault="00682F4D" w:rsidP="00DA1053">
      <w:pPr>
        <w:pStyle w:val="Heading2"/>
        <w:shd w:val="clear" w:color="auto" w:fill="FFFFFF"/>
        <w:spacing w:before="150" w:beforeAutospacing="0" w:after="300" w:afterAutospacing="0" w:line="348" w:lineRule="atLeast"/>
        <w:ind w:left="360"/>
        <w:rPr>
          <w:rFonts w:ascii="Arial" w:hAnsi="Arial" w:cs="Arial"/>
          <w:b w:val="0"/>
          <w:sz w:val="24"/>
          <w:szCs w:val="24"/>
          <w:lang w:val="en-CA"/>
        </w:rPr>
      </w:pPr>
      <w:r>
        <w:rPr>
          <w:rFonts w:ascii="Arial" w:hAnsi="Arial" w:cs="Arial"/>
          <w:b w:val="0"/>
          <w:sz w:val="24"/>
          <w:szCs w:val="24"/>
          <w:lang w:val="en-CA"/>
        </w:rPr>
        <w:t>Hut bookings are full for June, July and August with about half booked for September. There are no major outstanding maintenance issues at this time.</w:t>
      </w:r>
    </w:p>
    <w:p w:rsidR="00682F4D" w:rsidRPr="00DA1053" w:rsidRDefault="00682F4D" w:rsidP="00DA1053">
      <w:pPr>
        <w:pStyle w:val="Heading2"/>
        <w:shd w:val="clear" w:color="auto" w:fill="FFFFFF"/>
        <w:spacing w:before="150" w:beforeAutospacing="0" w:after="300" w:afterAutospacing="0" w:line="348" w:lineRule="atLeast"/>
        <w:rPr>
          <w:rFonts w:ascii="Arial" w:hAnsi="Arial" w:cs="Arial"/>
          <w:sz w:val="24"/>
          <w:szCs w:val="24"/>
          <w:lang w:val="en-CA"/>
        </w:rPr>
      </w:pPr>
      <w:r>
        <w:rPr>
          <w:rFonts w:ascii="Arial" w:hAnsi="Arial" w:cs="Arial"/>
          <w:sz w:val="24"/>
          <w:szCs w:val="24"/>
          <w:lang w:val="en-CA"/>
        </w:rPr>
        <w:lastRenderedPageBreak/>
        <w:t xml:space="preserve">14. Education and Leadership update. </w:t>
      </w:r>
      <w:r>
        <w:rPr>
          <w:rFonts w:ascii="Arial" w:hAnsi="Arial" w:cs="Arial"/>
          <w:b w:val="0"/>
          <w:sz w:val="24"/>
          <w:szCs w:val="24"/>
          <w:lang w:val="en-CA"/>
        </w:rPr>
        <w:t>(Dylan?)</w:t>
      </w:r>
    </w:p>
    <w:p w:rsidR="00682F4D" w:rsidRDefault="00DA1053" w:rsidP="00DA1053">
      <w:pPr>
        <w:pStyle w:val="Heading2"/>
        <w:shd w:val="clear" w:color="auto" w:fill="FFFFFF"/>
        <w:spacing w:before="150" w:beforeAutospacing="0" w:after="300" w:afterAutospacing="0" w:line="348" w:lineRule="atLeast"/>
        <w:ind w:left="360"/>
        <w:rPr>
          <w:rFonts w:ascii="Arial" w:hAnsi="Arial" w:cs="Arial"/>
          <w:b w:val="0"/>
          <w:sz w:val="24"/>
          <w:szCs w:val="24"/>
          <w:lang w:val="en-CA"/>
        </w:rPr>
      </w:pPr>
      <w:r>
        <w:rPr>
          <w:rFonts w:ascii="Arial" w:hAnsi="Arial" w:cs="Arial"/>
          <w:b w:val="0"/>
          <w:sz w:val="24"/>
          <w:szCs w:val="24"/>
          <w:lang w:val="en-CA"/>
        </w:rPr>
        <w:t>No report. Jane will take Catrin off the list for this and add David L to the list.</w:t>
      </w:r>
    </w:p>
    <w:p w:rsidR="00DA1053" w:rsidRPr="00915028" w:rsidRDefault="00DA1053" w:rsidP="00DA1053">
      <w:pPr>
        <w:pStyle w:val="Heading2"/>
        <w:shd w:val="clear" w:color="auto" w:fill="FFFFFF"/>
        <w:spacing w:before="150" w:beforeAutospacing="0" w:after="300" w:afterAutospacing="0" w:line="348" w:lineRule="atLeast"/>
        <w:rPr>
          <w:rFonts w:ascii="Arial" w:hAnsi="Arial" w:cs="Arial"/>
          <w:b w:val="0"/>
          <w:sz w:val="24"/>
          <w:szCs w:val="24"/>
          <w:lang w:val="en-CA"/>
        </w:rPr>
      </w:pPr>
      <w:r>
        <w:rPr>
          <w:rFonts w:ascii="Arial" w:hAnsi="Arial" w:cs="Arial"/>
          <w:sz w:val="24"/>
          <w:szCs w:val="24"/>
          <w:lang w:val="en-CA"/>
        </w:rPr>
        <w:t>15. Upcoming Events</w:t>
      </w:r>
      <w:r w:rsidR="00915028">
        <w:rPr>
          <w:rFonts w:ascii="Arial" w:hAnsi="Arial" w:cs="Arial"/>
          <w:sz w:val="24"/>
          <w:szCs w:val="24"/>
          <w:lang w:val="en-CA"/>
        </w:rPr>
        <w:t xml:space="preserve"> </w:t>
      </w:r>
      <w:r w:rsidR="00915028">
        <w:rPr>
          <w:rFonts w:ascii="Arial" w:hAnsi="Arial" w:cs="Arial"/>
          <w:b w:val="0"/>
          <w:sz w:val="24"/>
          <w:szCs w:val="24"/>
          <w:lang w:val="en-CA"/>
        </w:rPr>
        <w:t>(Liz)</w:t>
      </w:r>
    </w:p>
    <w:p w:rsidR="00DA1053" w:rsidRDefault="00915028" w:rsidP="00DA1053">
      <w:pPr>
        <w:pStyle w:val="Heading2"/>
        <w:shd w:val="clear" w:color="auto" w:fill="FFFFFF"/>
        <w:spacing w:before="150" w:beforeAutospacing="0" w:after="300" w:afterAutospacing="0" w:line="348" w:lineRule="atLeast"/>
        <w:ind w:left="360"/>
        <w:rPr>
          <w:rFonts w:ascii="Arial" w:hAnsi="Arial" w:cs="Arial"/>
          <w:b w:val="0"/>
          <w:sz w:val="24"/>
          <w:szCs w:val="24"/>
          <w:lang w:val="en-CA"/>
        </w:rPr>
      </w:pPr>
      <w:r>
        <w:rPr>
          <w:rFonts w:ascii="Arial" w:hAnsi="Arial" w:cs="Arial"/>
          <w:sz w:val="24"/>
          <w:szCs w:val="24"/>
          <w:lang w:val="en-CA"/>
        </w:rPr>
        <w:t>a.</w:t>
      </w:r>
      <w:r>
        <w:rPr>
          <w:rFonts w:ascii="Arial" w:hAnsi="Arial" w:cs="Arial"/>
          <w:b w:val="0"/>
          <w:sz w:val="24"/>
          <w:szCs w:val="24"/>
          <w:lang w:val="en-CA"/>
        </w:rPr>
        <w:t xml:space="preserve"> Summer BBQ. This is a very important event. Maybe David L can talk to Mike Hubbard about organizing it as he (Mike) wants to be involved. Catrin organized it last year.</w:t>
      </w:r>
    </w:p>
    <w:p w:rsidR="00915028" w:rsidRDefault="00915028" w:rsidP="00915028">
      <w:pPr>
        <w:pStyle w:val="Heading2"/>
        <w:shd w:val="clear" w:color="auto" w:fill="FFFFFF"/>
        <w:spacing w:before="240" w:beforeAutospacing="0" w:after="300" w:afterAutospacing="0" w:line="348" w:lineRule="atLeast"/>
        <w:rPr>
          <w:rFonts w:ascii="Arial" w:hAnsi="Arial" w:cs="Arial"/>
          <w:b w:val="0"/>
          <w:sz w:val="24"/>
          <w:szCs w:val="24"/>
          <w:lang w:val="en-CA"/>
        </w:rPr>
      </w:pPr>
      <w:r>
        <w:rPr>
          <w:rFonts w:ascii="Arial" w:hAnsi="Arial" w:cs="Arial"/>
          <w:sz w:val="24"/>
          <w:szCs w:val="24"/>
          <w:lang w:val="en-CA"/>
        </w:rPr>
        <w:t xml:space="preserve">16. Other Business </w:t>
      </w:r>
      <w:r>
        <w:rPr>
          <w:rFonts w:ascii="Arial" w:hAnsi="Arial" w:cs="Arial"/>
          <w:b w:val="0"/>
          <w:sz w:val="24"/>
          <w:szCs w:val="24"/>
          <w:lang w:val="en-CA"/>
        </w:rPr>
        <w:t>(David L</w:t>
      </w:r>
    </w:p>
    <w:p w:rsidR="00915028" w:rsidRDefault="00915028" w:rsidP="00915028">
      <w:pPr>
        <w:pStyle w:val="Heading2"/>
        <w:shd w:val="clear" w:color="auto" w:fill="FFFFFF"/>
        <w:spacing w:before="240" w:beforeAutospacing="0" w:after="300" w:afterAutospacing="0" w:line="348" w:lineRule="atLeast"/>
        <w:ind w:left="360"/>
        <w:rPr>
          <w:rFonts w:ascii="Arial" w:hAnsi="Arial" w:cs="Arial"/>
          <w:b w:val="0"/>
          <w:sz w:val="24"/>
          <w:szCs w:val="24"/>
          <w:lang w:val="en-CA"/>
        </w:rPr>
      </w:pPr>
      <w:r>
        <w:rPr>
          <w:rFonts w:ascii="Arial" w:hAnsi="Arial" w:cs="Arial"/>
          <w:b w:val="0"/>
          <w:sz w:val="24"/>
          <w:szCs w:val="24"/>
          <w:lang w:val="en-CA"/>
        </w:rPr>
        <w:t>David L will be out of touch for most of July but will be back in August.  Contact Catrin for matters needing attention in July.</w:t>
      </w:r>
    </w:p>
    <w:p w:rsidR="00915028" w:rsidRPr="00915028" w:rsidRDefault="00915028" w:rsidP="00915028">
      <w:pPr>
        <w:pStyle w:val="Heading2"/>
        <w:shd w:val="clear" w:color="auto" w:fill="FFFFFF"/>
        <w:spacing w:before="240" w:beforeAutospacing="0" w:after="300" w:afterAutospacing="0" w:line="348" w:lineRule="atLeast"/>
        <w:rPr>
          <w:rFonts w:ascii="Arial" w:hAnsi="Arial" w:cs="Arial"/>
          <w:b w:val="0"/>
          <w:sz w:val="24"/>
          <w:szCs w:val="24"/>
          <w:lang w:val="en-CA"/>
        </w:rPr>
      </w:pPr>
      <w:r>
        <w:rPr>
          <w:rFonts w:ascii="Arial" w:hAnsi="Arial" w:cs="Arial"/>
          <w:b w:val="0"/>
          <w:sz w:val="24"/>
          <w:szCs w:val="24"/>
          <w:lang w:val="en-CA"/>
        </w:rPr>
        <w:t>Meeting adjourned at 9:37 PM</w:t>
      </w:r>
    </w:p>
    <w:p w:rsidR="00DA1053" w:rsidRPr="00DA1053" w:rsidRDefault="00DA1053" w:rsidP="00DA1053">
      <w:pPr>
        <w:pStyle w:val="Heading2"/>
        <w:shd w:val="clear" w:color="auto" w:fill="FFFFFF"/>
        <w:spacing w:before="150" w:beforeAutospacing="0" w:after="300" w:afterAutospacing="0" w:line="348" w:lineRule="atLeast"/>
        <w:ind w:left="360"/>
        <w:rPr>
          <w:rFonts w:ascii="Arial" w:hAnsi="Arial" w:cs="Arial"/>
          <w:sz w:val="24"/>
          <w:szCs w:val="24"/>
          <w:lang w:val="en-CA"/>
        </w:rPr>
      </w:pPr>
    </w:p>
    <w:p w:rsidR="00973E33" w:rsidRPr="00973E33" w:rsidRDefault="00973E33" w:rsidP="00973E33">
      <w:pPr>
        <w:pStyle w:val="Heading2"/>
        <w:shd w:val="clear" w:color="auto" w:fill="FFFFFF"/>
        <w:spacing w:before="150" w:beforeAutospacing="0" w:after="300" w:afterAutospacing="0" w:line="348" w:lineRule="atLeast"/>
        <w:ind w:left="360"/>
        <w:rPr>
          <w:rFonts w:ascii="Arial" w:hAnsi="Arial" w:cs="Arial"/>
          <w:b w:val="0"/>
          <w:sz w:val="24"/>
          <w:szCs w:val="24"/>
        </w:rPr>
      </w:pPr>
    </w:p>
    <w:p w:rsidR="00D84E90" w:rsidRPr="00D84E90" w:rsidRDefault="00D84E90" w:rsidP="00D84E90">
      <w:pPr>
        <w:pStyle w:val="Heading2"/>
        <w:shd w:val="clear" w:color="auto" w:fill="FFFFFF"/>
        <w:spacing w:before="150" w:beforeAutospacing="0" w:after="300" w:afterAutospacing="0" w:line="348" w:lineRule="atLeast"/>
        <w:rPr>
          <w:rFonts w:ascii="Arial" w:hAnsi="Arial" w:cs="Arial"/>
          <w:b w:val="0"/>
          <w:sz w:val="24"/>
          <w:szCs w:val="24"/>
        </w:rPr>
      </w:pPr>
    </w:p>
    <w:p w:rsidR="006933ED" w:rsidRPr="006933ED" w:rsidRDefault="006933ED" w:rsidP="006933ED">
      <w:pPr>
        <w:ind w:left="360"/>
        <w:rPr>
          <w:rFonts w:ascii="Arial" w:hAnsi="Arial" w:cs="Arial"/>
          <w:sz w:val="24"/>
          <w:szCs w:val="24"/>
        </w:rPr>
      </w:pPr>
    </w:p>
    <w:sectPr w:rsidR="006933ED" w:rsidRPr="006933ED" w:rsidSect="00006D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0685E"/>
    <w:multiLevelType w:val="hybridMultilevel"/>
    <w:tmpl w:val="34EEF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4664"/>
    <w:rsid w:val="00006DCB"/>
    <w:rsid w:val="000569CC"/>
    <w:rsid w:val="00085497"/>
    <w:rsid w:val="000A1DBE"/>
    <w:rsid w:val="00203670"/>
    <w:rsid w:val="003063AA"/>
    <w:rsid w:val="00363169"/>
    <w:rsid w:val="003E67C2"/>
    <w:rsid w:val="003F75CA"/>
    <w:rsid w:val="00425B80"/>
    <w:rsid w:val="00467A30"/>
    <w:rsid w:val="004929E7"/>
    <w:rsid w:val="004D6CFF"/>
    <w:rsid w:val="005965C8"/>
    <w:rsid w:val="005A4EFA"/>
    <w:rsid w:val="00604664"/>
    <w:rsid w:val="00682F4D"/>
    <w:rsid w:val="0068724D"/>
    <w:rsid w:val="006933ED"/>
    <w:rsid w:val="00783BA0"/>
    <w:rsid w:val="007C2555"/>
    <w:rsid w:val="007C32C9"/>
    <w:rsid w:val="0083541D"/>
    <w:rsid w:val="008F0636"/>
    <w:rsid w:val="00915028"/>
    <w:rsid w:val="00951604"/>
    <w:rsid w:val="00973E33"/>
    <w:rsid w:val="009C09CC"/>
    <w:rsid w:val="00B173A5"/>
    <w:rsid w:val="00C304D1"/>
    <w:rsid w:val="00C670B0"/>
    <w:rsid w:val="00CC23DD"/>
    <w:rsid w:val="00CC4B61"/>
    <w:rsid w:val="00D84E90"/>
    <w:rsid w:val="00DA1053"/>
    <w:rsid w:val="00DD5CD3"/>
    <w:rsid w:val="00E10339"/>
    <w:rsid w:val="00E7577B"/>
    <w:rsid w:val="00E84489"/>
    <w:rsid w:val="00ED61C9"/>
    <w:rsid w:val="00FB19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DCB"/>
  </w:style>
  <w:style w:type="paragraph" w:styleId="Heading2">
    <w:name w:val="heading 2"/>
    <w:basedOn w:val="Normal"/>
    <w:link w:val="Heading2Char"/>
    <w:uiPriority w:val="9"/>
    <w:qFormat/>
    <w:rsid w:val="00D84E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4E90"/>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65066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4</cp:revision>
  <dcterms:created xsi:type="dcterms:W3CDTF">2022-11-14T23:16:00Z</dcterms:created>
  <dcterms:modified xsi:type="dcterms:W3CDTF">2022-11-14T23:17:00Z</dcterms:modified>
</cp:coreProperties>
</file>